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5F" w:rsidRPr="00CA6930" w:rsidRDefault="00CA6930">
      <w:pPr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CA6930">
        <w:rPr>
          <w:rFonts w:ascii="Arial" w:hAnsi="Arial" w:cs="Arial"/>
          <w:b/>
          <w:sz w:val="24"/>
          <w:szCs w:val="24"/>
          <w:u w:val="single"/>
          <w:lang w:val="en-US"/>
        </w:rPr>
        <w:t>Climate Change Effects on Aquatic and Terrestrial Ecosystems Meme Evaluation 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CA6930" w:rsidTr="00CA6930">
        <w:tc>
          <w:tcPr>
            <w:tcW w:w="2635" w:type="dxa"/>
            <w:shd w:val="clear" w:color="auto" w:fill="EEECE1" w:themeFill="background2"/>
          </w:tcPr>
          <w:p w:rsidR="00CA6930" w:rsidRPr="00CA6930" w:rsidRDefault="00CA6930" w:rsidP="00CA693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A6930">
              <w:rPr>
                <w:rFonts w:ascii="Arial" w:hAnsi="Arial" w:cs="Arial"/>
                <w:b/>
                <w:sz w:val="24"/>
                <w:szCs w:val="24"/>
                <w:lang w:val="en-US"/>
              </w:rPr>
              <w:t>Category</w:t>
            </w:r>
          </w:p>
        </w:tc>
        <w:tc>
          <w:tcPr>
            <w:tcW w:w="2635" w:type="dxa"/>
            <w:shd w:val="clear" w:color="auto" w:fill="EEECE1" w:themeFill="background2"/>
          </w:tcPr>
          <w:p w:rsidR="00CA6930" w:rsidRPr="00CA6930" w:rsidRDefault="00CA6930" w:rsidP="00CA693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A6930">
              <w:rPr>
                <w:rFonts w:ascii="Arial" w:hAnsi="Arial" w:cs="Arial"/>
                <w:b/>
                <w:sz w:val="24"/>
                <w:szCs w:val="24"/>
                <w:lang w:val="en-US"/>
              </w:rPr>
              <w:t>Level 1 (50-59%)</w:t>
            </w:r>
          </w:p>
        </w:tc>
        <w:tc>
          <w:tcPr>
            <w:tcW w:w="2635" w:type="dxa"/>
            <w:shd w:val="clear" w:color="auto" w:fill="EEECE1" w:themeFill="background2"/>
          </w:tcPr>
          <w:p w:rsidR="00CA6930" w:rsidRPr="00CA6930" w:rsidRDefault="00CA6930" w:rsidP="00CA693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A6930">
              <w:rPr>
                <w:rFonts w:ascii="Arial" w:hAnsi="Arial" w:cs="Arial"/>
                <w:b/>
                <w:sz w:val="24"/>
                <w:szCs w:val="24"/>
                <w:lang w:val="en-US"/>
              </w:rPr>
              <w:t>Level 2 (60-69%)</w:t>
            </w:r>
          </w:p>
        </w:tc>
        <w:tc>
          <w:tcPr>
            <w:tcW w:w="2635" w:type="dxa"/>
            <w:shd w:val="clear" w:color="auto" w:fill="EEECE1" w:themeFill="background2"/>
          </w:tcPr>
          <w:p w:rsidR="00CA6930" w:rsidRPr="00CA6930" w:rsidRDefault="00CA6930" w:rsidP="00CA693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A6930">
              <w:rPr>
                <w:rFonts w:ascii="Arial" w:hAnsi="Arial" w:cs="Arial"/>
                <w:b/>
                <w:sz w:val="24"/>
                <w:szCs w:val="24"/>
                <w:lang w:val="en-US"/>
              </w:rPr>
              <w:t>Level 3 (70-79%)</w:t>
            </w:r>
          </w:p>
        </w:tc>
        <w:tc>
          <w:tcPr>
            <w:tcW w:w="2636" w:type="dxa"/>
            <w:shd w:val="clear" w:color="auto" w:fill="EEECE1" w:themeFill="background2"/>
          </w:tcPr>
          <w:p w:rsidR="00CA6930" w:rsidRPr="00CA6930" w:rsidRDefault="00CA6930" w:rsidP="00CA693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A6930">
              <w:rPr>
                <w:rFonts w:ascii="Arial" w:hAnsi="Arial" w:cs="Arial"/>
                <w:b/>
                <w:sz w:val="24"/>
                <w:szCs w:val="24"/>
                <w:lang w:val="en-US"/>
              </w:rPr>
              <w:t>Level 4 (80-100%)</w:t>
            </w:r>
          </w:p>
        </w:tc>
      </w:tr>
      <w:tr w:rsidR="00CA6930" w:rsidTr="00CA6930">
        <w:tc>
          <w:tcPr>
            <w:tcW w:w="2635" w:type="dxa"/>
          </w:tcPr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Found meme – Effective link to top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  <w:lang w:val="en-US"/>
              </w:rPr>
              <w:t>ic</w:t>
            </w:r>
          </w:p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/8 KU</w:t>
            </w:r>
          </w:p>
        </w:tc>
        <w:tc>
          <w:tcPr>
            <w:tcW w:w="2635" w:type="dxa"/>
          </w:tcPr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selected meme is barely related to the selected topic and shows a limited understanding of the effects of climate change on aquatic and terrestrial ecosystems.</w:t>
            </w:r>
          </w:p>
        </w:tc>
        <w:tc>
          <w:tcPr>
            <w:tcW w:w="2635" w:type="dxa"/>
          </w:tcPr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The selected meme is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somewhat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related to the selected topic and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shows some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understanding of the effects of climate change on aquatic and terrestrial ecosystems.</w:t>
            </w:r>
          </w:p>
        </w:tc>
        <w:tc>
          <w:tcPr>
            <w:tcW w:w="2635" w:type="dxa"/>
          </w:tcPr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The selected meme is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highly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related to the selected topic and shows a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considerable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understanding of the effects of climate change on aquatic and terrestrial ecosystems.</w:t>
            </w:r>
          </w:p>
        </w:tc>
        <w:tc>
          <w:tcPr>
            <w:tcW w:w="2636" w:type="dxa"/>
          </w:tcPr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The selected meme is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directly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related to the selected topic and shows a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high degree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understanding of the effects of climate change on aquatic and terrestrial ecosystems.</w:t>
            </w:r>
          </w:p>
        </w:tc>
      </w:tr>
      <w:tr w:rsidR="00CA6930" w:rsidTr="00CA6930">
        <w:tc>
          <w:tcPr>
            <w:tcW w:w="2635" w:type="dxa"/>
          </w:tcPr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Created meme – Link to the topic</w:t>
            </w:r>
          </w:p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/8 APP</w:t>
            </w:r>
          </w:p>
        </w:tc>
        <w:tc>
          <w:tcPr>
            <w:tcW w:w="2635" w:type="dxa"/>
          </w:tcPr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The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created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meme is barely related to the selected topic and shows a limited understanding of the effects of climate change on aquatic and terrestrial ecosystems.</w:t>
            </w:r>
          </w:p>
        </w:tc>
        <w:tc>
          <w:tcPr>
            <w:tcW w:w="2635" w:type="dxa"/>
          </w:tcPr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selected meme is somewhat related to the selected topic and shows some understanding of the effects of climate change on aquatic and terrestrial ecosystems.</w:t>
            </w:r>
          </w:p>
        </w:tc>
        <w:tc>
          <w:tcPr>
            <w:tcW w:w="2635" w:type="dxa"/>
          </w:tcPr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selected meme is highly related to the selected topic and shows a considerable understanding of the effects of climate change on aquatic and terrestrial ecosystems.</w:t>
            </w:r>
          </w:p>
        </w:tc>
        <w:tc>
          <w:tcPr>
            <w:tcW w:w="2636" w:type="dxa"/>
          </w:tcPr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selected meme is directly related to the selected topic and shows a high degree of understanding of the effects of climate change on aquatic and terrestrial ecosystems.</w:t>
            </w:r>
          </w:p>
        </w:tc>
      </w:tr>
      <w:tr w:rsidR="00CA6930" w:rsidTr="00CA6930">
        <w:tc>
          <w:tcPr>
            <w:tcW w:w="2635" w:type="dxa"/>
          </w:tcPr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Created meme – Creativity and effectiveness </w:t>
            </w:r>
          </w:p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8/ COM</w:t>
            </w:r>
          </w:p>
        </w:tc>
        <w:tc>
          <w:tcPr>
            <w:tcW w:w="2635" w:type="dxa"/>
          </w:tcPr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created meme shows limited creativity and limited effectiveness</w:t>
            </w:r>
          </w:p>
          <w:p w:rsidR="00CA6930" w:rsidRDefault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(Internet uses are probably not going to share it.)</w:t>
            </w:r>
          </w:p>
        </w:tc>
        <w:tc>
          <w:tcPr>
            <w:tcW w:w="2635" w:type="dxa"/>
          </w:tcPr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created meme shows limited creativity and limited effectiveness</w:t>
            </w:r>
          </w:p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(Internet uses are probably not going to share it.)</w:t>
            </w:r>
          </w:p>
        </w:tc>
        <w:tc>
          <w:tcPr>
            <w:tcW w:w="2635" w:type="dxa"/>
          </w:tcPr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created meme shows limited creativity and limited effectiveness</w:t>
            </w:r>
          </w:p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(Internet uses are probably not going to share it.)</w:t>
            </w:r>
          </w:p>
        </w:tc>
        <w:tc>
          <w:tcPr>
            <w:tcW w:w="2636" w:type="dxa"/>
          </w:tcPr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The created meme shows limited creativity and limited effectiveness</w:t>
            </w:r>
          </w:p>
          <w:p w:rsidR="00CA6930" w:rsidRDefault="00CA6930" w:rsidP="00CA693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(Internet uses are probably not going to share it.)</w:t>
            </w:r>
          </w:p>
        </w:tc>
      </w:tr>
    </w:tbl>
    <w:p w:rsidR="00CA6930" w:rsidRDefault="00CA6930" w:rsidP="00CA6930">
      <w:pPr>
        <w:jc w:val="right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  <w:t>/ 8 KU +   /8 APP +    /8 COM</w:t>
      </w:r>
    </w:p>
    <w:p w:rsidR="00CA6930" w:rsidRPr="00CA6930" w:rsidRDefault="00CA6930" w:rsidP="00CA693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Teacher comments: __________________________________________________________________________________________________________________________________________________________________________________________________</w:t>
      </w:r>
    </w:p>
    <w:sectPr w:rsidR="00CA6930" w:rsidRPr="00CA6930" w:rsidSect="00CA693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930"/>
    <w:rsid w:val="000F265F"/>
    <w:rsid w:val="004C0EE6"/>
    <w:rsid w:val="005A15F3"/>
    <w:rsid w:val="00CA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Tait, Brandon</dc:creator>
  <cp:keywords/>
  <dc:description/>
  <cp:lastModifiedBy>Tait, Brandon</cp:lastModifiedBy>
  <cp:revision>1</cp:revision>
  <dcterms:created xsi:type="dcterms:W3CDTF">2013-10-24T18:46:00Z</dcterms:created>
  <dcterms:modified xsi:type="dcterms:W3CDTF">2013-10-24T19:04:00Z</dcterms:modified>
</cp:coreProperties>
</file>